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06B" w14:textId="647BEE2C" w:rsidR="00B63ECC" w:rsidRPr="005F0C95" w:rsidRDefault="00046765" w:rsidP="005F0C95">
      <w:pPr>
        <w:jc w:val="center"/>
        <w:rPr>
          <w:b/>
          <w:bCs/>
          <w:sz w:val="28"/>
          <w:szCs w:val="28"/>
        </w:rPr>
      </w:pPr>
      <w:proofErr w:type="spellStart"/>
      <w:r w:rsidRPr="005F0C95">
        <w:rPr>
          <w:b/>
          <w:bCs/>
          <w:sz w:val="28"/>
          <w:szCs w:val="28"/>
        </w:rPr>
        <w:t>Програма</w:t>
      </w:r>
      <w:proofErr w:type="spellEnd"/>
      <w:r w:rsidRPr="005F0C95">
        <w:rPr>
          <w:b/>
          <w:bCs/>
          <w:sz w:val="28"/>
          <w:szCs w:val="28"/>
        </w:rPr>
        <w:t xml:space="preserve"> </w:t>
      </w:r>
      <w:proofErr w:type="spellStart"/>
      <w:r w:rsidRPr="005F0C95">
        <w:rPr>
          <w:b/>
          <w:bCs/>
          <w:sz w:val="28"/>
          <w:szCs w:val="28"/>
        </w:rPr>
        <w:t>дистанційного</w:t>
      </w:r>
      <w:proofErr w:type="spellEnd"/>
      <w:r w:rsidRPr="005F0C95">
        <w:rPr>
          <w:b/>
          <w:bCs/>
          <w:sz w:val="28"/>
          <w:szCs w:val="28"/>
        </w:rPr>
        <w:t xml:space="preserve"> </w:t>
      </w:r>
      <w:proofErr w:type="spellStart"/>
      <w:r w:rsidRPr="005F0C95">
        <w:rPr>
          <w:b/>
          <w:bCs/>
          <w:sz w:val="28"/>
          <w:szCs w:val="28"/>
        </w:rPr>
        <w:t>навчання</w:t>
      </w:r>
      <w:proofErr w:type="spellEnd"/>
      <w:r w:rsidRPr="005F0C95">
        <w:rPr>
          <w:b/>
          <w:bCs/>
          <w:sz w:val="28"/>
          <w:szCs w:val="28"/>
        </w:rPr>
        <w:t xml:space="preserve"> для </w:t>
      </w:r>
      <w:proofErr w:type="spellStart"/>
      <w:r w:rsidRPr="005F0C95">
        <w:rPr>
          <w:b/>
          <w:bCs/>
          <w:sz w:val="28"/>
          <w:szCs w:val="28"/>
        </w:rPr>
        <w:t>студентів</w:t>
      </w:r>
      <w:proofErr w:type="spellEnd"/>
      <w:r w:rsidRPr="005F0C95">
        <w:rPr>
          <w:b/>
          <w:bCs/>
          <w:sz w:val="28"/>
          <w:szCs w:val="28"/>
        </w:rPr>
        <w:t xml:space="preserve"> факультету </w:t>
      </w:r>
      <w:proofErr w:type="spellStart"/>
      <w:r w:rsidR="006C38D4" w:rsidRPr="005F0C95">
        <w:rPr>
          <w:b/>
          <w:bCs/>
          <w:sz w:val="28"/>
          <w:szCs w:val="28"/>
        </w:rPr>
        <w:t>міжнародних</w:t>
      </w:r>
      <w:proofErr w:type="spellEnd"/>
      <w:r w:rsidR="006C38D4" w:rsidRPr="005F0C95">
        <w:rPr>
          <w:b/>
          <w:bCs/>
          <w:sz w:val="28"/>
          <w:szCs w:val="28"/>
        </w:rPr>
        <w:t xml:space="preserve"> </w:t>
      </w:r>
      <w:proofErr w:type="spellStart"/>
      <w:r w:rsidR="006C38D4" w:rsidRPr="005F0C95">
        <w:rPr>
          <w:b/>
          <w:bCs/>
          <w:sz w:val="28"/>
          <w:szCs w:val="28"/>
        </w:rPr>
        <w:t>відносин</w:t>
      </w:r>
      <w:proofErr w:type="spellEnd"/>
      <w:r w:rsidR="00082321">
        <w:rPr>
          <w:b/>
          <w:bCs/>
          <w:sz w:val="28"/>
          <w:szCs w:val="28"/>
          <w:lang w:val="uk-UA"/>
        </w:rPr>
        <w:t xml:space="preserve">з курсу </w:t>
      </w:r>
      <w:r w:rsidR="00DA424A" w:rsidRPr="005F0C95">
        <w:rPr>
          <w:b/>
          <w:bCs/>
          <w:sz w:val="28"/>
          <w:szCs w:val="28"/>
        </w:rPr>
        <w:t>«</w:t>
      </w:r>
      <w:r w:rsidR="00082321">
        <w:rPr>
          <w:b/>
          <w:bCs/>
          <w:sz w:val="28"/>
          <w:szCs w:val="28"/>
          <w:lang w:val="uk-UA"/>
        </w:rPr>
        <w:t>Захист прав людини під час збройного конфлікту</w:t>
      </w:r>
      <w:r w:rsidR="00DA424A" w:rsidRPr="005F0C95">
        <w:rPr>
          <w:b/>
          <w:bCs/>
          <w:sz w:val="28"/>
          <w:szCs w:val="28"/>
        </w:rPr>
        <w:t>»</w:t>
      </w:r>
    </w:p>
    <w:p w14:paraId="679CB3D6" w14:textId="016CFC95" w:rsidR="001D0820" w:rsidRPr="005F0C95" w:rsidRDefault="00DA424A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    </w:t>
      </w:r>
      <w:r w:rsidR="001D0820" w:rsidRPr="005F0C95">
        <w:rPr>
          <w:sz w:val="28"/>
          <w:szCs w:val="28"/>
        </w:rPr>
        <w:t xml:space="preserve">У </w:t>
      </w:r>
      <w:proofErr w:type="spellStart"/>
      <w:r w:rsidR="001D0820" w:rsidRPr="005F0C95">
        <w:rPr>
          <w:sz w:val="28"/>
          <w:szCs w:val="28"/>
        </w:rPr>
        <w:t>зв’язку</w:t>
      </w:r>
      <w:proofErr w:type="spellEnd"/>
      <w:r w:rsidR="001D0820" w:rsidRPr="005F0C95">
        <w:rPr>
          <w:sz w:val="28"/>
          <w:szCs w:val="28"/>
        </w:rPr>
        <w:t xml:space="preserve"> з </w:t>
      </w:r>
      <w:proofErr w:type="spellStart"/>
      <w:r w:rsidR="005F0C95" w:rsidRPr="005F0C95">
        <w:rPr>
          <w:sz w:val="28"/>
          <w:szCs w:val="28"/>
        </w:rPr>
        <w:t>введенням</w:t>
      </w:r>
      <w:proofErr w:type="spellEnd"/>
      <w:r w:rsidR="005F0C95" w:rsidRPr="005F0C95">
        <w:rPr>
          <w:sz w:val="28"/>
          <w:szCs w:val="28"/>
        </w:rPr>
        <w:t xml:space="preserve"> карантину</w:t>
      </w:r>
      <w:r w:rsidR="00715507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вивчення</w:t>
      </w:r>
      <w:proofErr w:type="spellEnd"/>
      <w:r w:rsidR="00C61828" w:rsidRPr="005F0C95">
        <w:rPr>
          <w:sz w:val="28"/>
          <w:szCs w:val="28"/>
        </w:rPr>
        <w:t xml:space="preserve"> курсу буде </w:t>
      </w:r>
      <w:proofErr w:type="spellStart"/>
      <w:r w:rsidR="00C61828" w:rsidRPr="005F0C95">
        <w:rPr>
          <w:sz w:val="28"/>
          <w:szCs w:val="28"/>
        </w:rPr>
        <w:t>відбуватись</w:t>
      </w:r>
      <w:proofErr w:type="spellEnd"/>
      <w:r w:rsidR="00C61828" w:rsidRPr="005F0C95">
        <w:rPr>
          <w:sz w:val="28"/>
          <w:szCs w:val="28"/>
        </w:rPr>
        <w:t xml:space="preserve"> у </w:t>
      </w:r>
      <w:proofErr w:type="spellStart"/>
      <w:r w:rsidR="00C61828" w:rsidRPr="005F0C95">
        <w:rPr>
          <w:sz w:val="28"/>
          <w:szCs w:val="28"/>
        </w:rPr>
        <w:t>формі</w:t>
      </w:r>
      <w:proofErr w:type="spellEnd"/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дистанційного</w:t>
      </w:r>
      <w:proofErr w:type="spellEnd"/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навчання</w:t>
      </w:r>
      <w:proofErr w:type="spellEnd"/>
      <w:r w:rsidR="00D150C9" w:rsidRPr="005F0C95">
        <w:rPr>
          <w:sz w:val="28"/>
          <w:szCs w:val="28"/>
        </w:rPr>
        <w:t xml:space="preserve"> та</w:t>
      </w:r>
      <w:r w:rsidR="00C61828" w:rsidRPr="005F0C95">
        <w:rPr>
          <w:sz w:val="28"/>
          <w:szCs w:val="28"/>
        </w:rPr>
        <w:t xml:space="preserve"> </w:t>
      </w:r>
      <w:proofErr w:type="spellStart"/>
      <w:r w:rsidR="00C61828" w:rsidRPr="005F0C95">
        <w:rPr>
          <w:sz w:val="28"/>
          <w:szCs w:val="28"/>
        </w:rPr>
        <w:t>передбачає</w:t>
      </w:r>
      <w:proofErr w:type="spellEnd"/>
      <w:r w:rsidR="00D150C9" w:rsidRPr="005F0C95">
        <w:rPr>
          <w:sz w:val="28"/>
          <w:szCs w:val="28"/>
        </w:rPr>
        <w:t xml:space="preserve"> </w:t>
      </w:r>
      <w:proofErr w:type="spellStart"/>
      <w:r w:rsidR="00D150C9" w:rsidRPr="005F0C95">
        <w:rPr>
          <w:sz w:val="28"/>
          <w:szCs w:val="28"/>
        </w:rPr>
        <w:t>наступні</w:t>
      </w:r>
      <w:proofErr w:type="spellEnd"/>
      <w:r w:rsidR="00D150C9" w:rsidRPr="005F0C95">
        <w:rPr>
          <w:sz w:val="28"/>
          <w:szCs w:val="28"/>
        </w:rPr>
        <w:t xml:space="preserve"> заходи</w:t>
      </w:r>
      <w:r w:rsidR="00C61828" w:rsidRPr="005F0C95">
        <w:rPr>
          <w:sz w:val="28"/>
          <w:szCs w:val="28"/>
        </w:rPr>
        <w:t>:</w:t>
      </w:r>
    </w:p>
    <w:p w14:paraId="60DB7A57" w14:textId="6FB2F4E6" w:rsidR="00C634B2" w:rsidRPr="00082321" w:rsidRDefault="000C6CEC" w:rsidP="00082321">
      <w:pPr>
        <w:pStyle w:val="ListParagraph"/>
        <w:jc w:val="both"/>
        <w:rPr>
          <w:sz w:val="28"/>
          <w:szCs w:val="28"/>
        </w:rPr>
      </w:pPr>
      <w:proofErr w:type="spellStart"/>
      <w:r w:rsidRPr="00082321">
        <w:rPr>
          <w:sz w:val="28"/>
          <w:szCs w:val="28"/>
        </w:rPr>
        <w:t>Опрацювання</w:t>
      </w:r>
      <w:proofErr w:type="spellEnd"/>
      <w:r w:rsidRPr="00082321">
        <w:rPr>
          <w:sz w:val="28"/>
          <w:szCs w:val="28"/>
        </w:rPr>
        <w:t xml:space="preserve"> </w:t>
      </w:r>
      <w:proofErr w:type="spellStart"/>
      <w:r w:rsidRPr="00082321">
        <w:rPr>
          <w:sz w:val="28"/>
          <w:szCs w:val="28"/>
        </w:rPr>
        <w:t>наступних</w:t>
      </w:r>
      <w:proofErr w:type="spellEnd"/>
      <w:r w:rsidRPr="00082321">
        <w:rPr>
          <w:sz w:val="28"/>
          <w:szCs w:val="28"/>
        </w:rPr>
        <w:t xml:space="preserve"> тем </w:t>
      </w:r>
      <w:proofErr w:type="spellStart"/>
      <w:r w:rsidRPr="00082321">
        <w:rPr>
          <w:sz w:val="28"/>
          <w:szCs w:val="28"/>
        </w:rPr>
        <w:t>самостійно</w:t>
      </w:r>
      <w:proofErr w:type="spellEnd"/>
      <w:r w:rsidRPr="00082321">
        <w:rPr>
          <w:sz w:val="28"/>
          <w:szCs w:val="28"/>
        </w:rPr>
        <w:t xml:space="preserve">, а </w:t>
      </w:r>
      <w:proofErr w:type="spellStart"/>
      <w:r w:rsidRPr="00082321">
        <w:rPr>
          <w:sz w:val="28"/>
          <w:szCs w:val="28"/>
        </w:rPr>
        <w:t>саме</w:t>
      </w:r>
      <w:proofErr w:type="spellEnd"/>
      <w:r w:rsidR="00974835" w:rsidRPr="00082321">
        <w:rPr>
          <w:sz w:val="28"/>
          <w:szCs w:val="28"/>
        </w:rPr>
        <w:t>:</w:t>
      </w:r>
    </w:p>
    <w:p w14:paraId="4FD6B918" w14:textId="57510431" w:rsidR="00082321" w:rsidRPr="00924151" w:rsidRDefault="00082321" w:rsidP="00082321">
      <w:pPr>
        <w:pStyle w:val="Normal1"/>
        <w:widowControl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924151">
        <w:rPr>
          <w:rFonts w:ascii="Times New Roman" w:eastAsia="Calibri" w:hAnsi="Times New Roman" w:cs="Times New Roman"/>
          <w:b/>
        </w:rPr>
        <w:t xml:space="preserve">Тема </w:t>
      </w:r>
      <w:r>
        <w:rPr>
          <w:rFonts w:ascii="Times New Roman" w:eastAsia="Calibri" w:hAnsi="Times New Roman" w:cs="Times New Roman"/>
          <w:b/>
          <w:lang w:val="ru-RU"/>
        </w:rPr>
        <w:t>5</w:t>
      </w:r>
      <w:r w:rsidRPr="00924151">
        <w:rPr>
          <w:rFonts w:ascii="Times New Roman" w:eastAsia="Calibri" w:hAnsi="Times New Roman" w:cs="Times New Roman"/>
          <w:b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</w:rPr>
        <w:t>Типологізація</w:t>
      </w:r>
      <w:proofErr w:type="spellEnd"/>
      <w:r>
        <w:rPr>
          <w:rFonts w:ascii="Times New Roman" w:eastAsia="Calibri" w:hAnsi="Times New Roman" w:cs="Times New Roman"/>
          <w:b/>
        </w:rPr>
        <w:t xml:space="preserve"> збройних конфліктів у міжнародному гуманітарному праві</w:t>
      </w:r>
    </w:p>
    <w:p w14:paraId="7B87A05D" w14:textId="77777777" w:rsidR="00082321" w:rsidRPr="00AE176F" w:rsidRDefault="00082321" w:rsidP="00082321">
      <w:pPr>
        <w:spacing w:line="240" w:lineRule="auto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Література.*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інтернеті</w:t>
      </w:r>
      <w:proofErr w:type="spellEnd"/>
    </w:p>
    <w:p w14:paraId="1D1FF70A" w14:textId="77777777" w:rsidR="00082321" w:rsidRDefault="00082321" w:rsidP="00082321">
      <w:pPr>
        <w:jc w:val="both"/>
        <w:rPr>
          <w:rFonts w:ascii="Times New Roman" w:eastAsia="Times New Roman" w:hAnsi="Times New Roman" w:cs="Times New Roman"/>
          <w:i/>
          <w:color w:val="222222"/>
        </w:rPr>
      </w:pPr>
      <w:r w:rsidRPr="006E3EBD">
        <w:rPr>
          <w:rFonts w:ascii="Times New Roman" w:hAnsi="Times New Roman" w:cs="Times New Roman"/>
          <w:i/>
        </w:rPr>
        <w:t xml:space="preserve">1.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Dinstein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,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Yoram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. 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Conduct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Hostilities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under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Law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Armed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Conflict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. 3d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ed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.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Cambridge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, UK: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Cambridge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University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Press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, 2016.</w:t>
      </w:r>
      <w:r w:rsidRPr="006E3EBD">
        <w:rPr>
          <w:rFonts w:ascii="Times New Roman" w:eastAsia="Times New Roman" w:hAnsi="Times New Roman" w:cs="Times New Roman"/>
          <w:i/>
          <w:color w:val="222222"/>
        </w:rPr>
        <w:t xml:space="preserve"> </w:t>
      </w:r>
    </w:p>
    <w:p w14:paraId="6E54F9CB" w14:textId="77777777" w:rsidR="00082321" w:rsidRPr="006E3EBD" w:rsidRDefault="00082321" w:rsidP="00082321">
      <w:pPr>
        <w:jc w:val="both"/>
        <w:rPr>
          <w:rFonts w:ascii="Times New Roman" w:hAnsi="Times New Roman" w:cs="Times New Roman"/>
          <w:i/>
        </w:rPr>
      </w:pPr>
      <w:r w:rsidRPr="006E3EBD">
        <w:rPr>
          <w:rFonts w:ascii="Times New Roman" w:eastAsia="Times New Roman" w:hAnsi="Times New Roman" w:cs="Times New Roman"/>
          <w:i/>
          <w:color w:val="222222"/>
        </w:rPr>
        <w:t>2.</w:t>
      </w:r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Clapham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,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Andrew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,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and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Paola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Gaeta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,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eds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. 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Oxford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Handbook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Law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Armed</w:t>
      </w:r>
      <w:proofErr w:type="spellEnd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6E3EBD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Conflict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.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Oxford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: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Oxford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University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proofErr w:type="spellStart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Press</w:t>
      </w:r>
      <w:proofErr w:type="spellEnd"/>
      <w:r w:rsidRPr="006E3EB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, 2014.</w:t>
      </w:r>
      <w:r w:rsidRPr="006E3EBD">
        <w:rPr>
          <w:rFonts w:ascii="Times New Roman" w:hAnsi="Times New Roman" w:cs="Times New Roman"/>
          <w:i/>
        </w:rPr>
        <w:t xml:space="preserve"> </w:t>
      </w:r>
    </w:p>
    <w:p w14:paraId="4CFFE5AB" w14:textId="77777777" w:rsidR="00082321" w:rsidRPr="00AE176F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  <w:bCs/>
        </w:rPr>
      </w:pPr>
      <w:r w:rsidRPr="00AE176F">
        <w:rPr>
          <w:rFonts w:ascii="Times New Roman" w:eastAsia="Times New Roman" w:hAnsi="Times New Roman" w:cs="Times New Roman"/>
          <w:b/>
          <w:bCs/>
        </w:rPr>
        <w:t>Опрацювати літературу.</w:t>
      </w:r>
    </w:p>
    <w:p w14:paraId="101AB3F4" w14:textId="77777777" w:rsidR="00082321" w:rsidRDefault="00082321" w:rsidP="00082321">
      <w:pPr>
        <w:jc w:val="both"/>
        <w:rPr>
          <w:rFonts w:ascii="Times New Roman" w:eastAsia="Calibri" w:hAnsi="Times New Roman" w:cs="Times New Roman"/>
          <w:b/>
          <w:lang w:val="uk-UA"/>
        </w:rPr>
      </w:pPr>
    </w:p>
    <w:p w14:paraId="6B766185" w14:textId="4F4248DB" w:rsidR="00082321" w:rsidRPr="00AE176F" w:rsidRDefault="00082321" w:rsidP="00082321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Тема</w:t>
      </w:r>
      <w:r>
        <w:rPr>
          <w:rFonts w:ascii="Times New Roman" w:eastAsia="Calibri" w:hAnsi="Times New Roman" w:cs="Times New Roman"/>
          <w:b/>
          <w:lang w:val="uk-UA"/>
        </w:rPr>
        <w:t xml:space="preserve"> 6.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Правовий</w:t>
      </w:r>
      <w:proofErr w:type="spellEnd"/>
      <w:r>
        <w:rPr>
          <w:rFonts w:ascii="Times New Roman" w:eastAsia="Calibri" w:hAnsi="Times New Roman" w:cs="Times New Roman"/>
          <w:b/>
        </w:rPr>
        <w:t xml:space="preserve"> режим </w:t>
      </w:r>
      <w:proofErr w:type="spellStart"/>
      <w:r>
        <w:rPr>
          <w:rFonts w:ascii="Times New Roman" w:eastAsia="Calibri" w:hAnsi="Times New Roman" w:cs="Times New Roman"/>
          <w:b/>
        </w:rPr>
        <w:t>окупації</w:t>
      </w:r>
      <w:proofErr w:type="spellEnd"/>
      <w:r>
        <w:rPr>
          <w:rFonts w:ascii="Times New Roman" w:eastAsia="Calibri" w:hAnsi="Times New Roman" w:cs="Times New Roman"/>
          <w:b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</w:rPr>
        <w:t>міжнародне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гуманітарне</w:t>
      </w:r>
      <w:proofErr w:type="spellEnd"/>
      <w:r>
        <w:rPr>
          <w:rFonts w:ascii="Times New Roman" w:eastAsia="Calibri" w:hAnsi="Times New Roman" w:cs="Times New Roman"/>
          <w:b/>
        </w:rPr>
        <w:t xml:space="preserve"> право</w:t>
      </w:r>
    </w:p>
    <w:p w14:paraId="378808E7" w14:textId="77777777" w:rsidR="00082321" w:rsidRDefault="00082321" w:rsidP="00082321">
      <w:pPr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Література.*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інтернеті</w:t>
      </w:r>
      <w:proofErr w:type="spellEnd"/>
    </w:p>
    <w:p w14:paraId="78CA5ACF" w14:textId="77777777" w:rsidR="00082321" w:rsidRPr="00C81E93" w:rsidRDefault="00082321" w:rsidP="000823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Kalshoven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Frits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and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Liesbeth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Zegveld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. 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Constraints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on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Waging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War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: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An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Introduction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to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Humanitarian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Law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. 4th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ed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.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Geneva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Switzerland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: ICRC, 2011.</w:t>
      </w:r>
    </w:p>
    <w:p w14:paraId="060AAFB0" w14:textId="77777777" w:rsidR="00082321" w:rsidRPr="00C81E93" w:rsidRDefault="00082321" w:rsidP="000823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Melzer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Nils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. 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Humanitarian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Law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: A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Comprehensive</w:t>
      </w:r>
      <w:proofErr w:type="spellEnd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C81E93">
        <w:rPr>
          <w:rStyle w:val="Emphasis"/>
          <w:rFonts w:ascii="Times New Roman" w:hAnsi="Times New Roman" w:cs="Times New Roman"/>
          <w:bCs/>
          <w:color w:val="333333"/>
          <w:shd w:val="clear" w:color="auto" w:fill="FFFFFF"/>
        </w:rPr>
        <w:t>Introduction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.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Geneva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Switzerland</w:t>
      </w:r>
      <w:proofErr w:type="spellEnd"/>
      <w:r w:rsidRPr="00C81E93">
        <w:rPr>
          <w:rFonts w:ascii="Times New Roman" w:hAnsi="Times New Roman" w:cs="Times New Roman"/>
          <w:bCs/>
          <w:color w:val="333333"/>
          <w:shd w:val="clear" w:color="auto" w:fill="FFFFFF"/>
        </w:rPr>
        <w:t>: ICRC, 2016.</w:t>
      </w:r>
    </w:p>
    <w:p w14:paraId="6302A969" w14:textId="77777777" w:rsidR="00082321" w:rsidRPr="00AE176F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</w:rPr>
      </w:pPr>
      <w:r w:rsidRPr="00AE176F">
        <w:rPr>
          <w:rFonts w:ascii="Times New Roman" w:eastAsia="Times New Roman" w:hAnsi="Times New Roman" w:cs="Times New Roman"/>
          <w:b/>
        </w:rPr>
        <w:t>Опрацювати літературу, Підготувати юридичний меморандум щодо окупації Сходу України Російською Федерацією(обсяг не повинен перевищувати 10 сторінок).</w:t>
      </w:r>
    </w:p>
    <w:p w14:paraId="7829FD01" w14:textId="77777777" w:rsidR="00082321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Cs/>
        </w:rPr>
      </w:pPr>
    </w:p>
    <w:p w14:paraId="7DDC03B9" w14:textId="77BB77DD" w:rsidR="00082321" w:rsidRDefault="00082321" w:rsidP="00082321">
      <w:pPr>
        <w:pStyle w:val="Normal1"/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76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Pr="00AE176F">
        <w:rPr>
          <w:rFonts w:ascii="Times New Roman" w:eastAsia="Calibri" w:hAnsi="Times New Roman" w:cs="Times New Roman"/>
          <w:b/>
          <w:sz w:val="28"/>
          <w:szCs w:val="28"/>
        </w:rPr>
        <w:t>. Статус комбатантів і військовополонених у міжнародному гуманітарному праві</w:t>
      </w:r>
    </w:p>
    <w:p w14:paraId="7C87D3DA" w14:textId="77777777" w:rsidR="00082321" w:rsidRDefault="00082321" w:rsidP="00082321">
      <w:pPr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Література.*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інтернеті</w:t>
      </w:r>
      <w:proofErr w:type="spellEnd"/>
    </w:p>
    <w:p w14:paraId="01D757F2" w14:textId="77777777" w:rsidR="00082321" w:rsidRPr="00815DCC" w:rsidRDefault="00082321" w:rsidP="000823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Blank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Laurie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and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Gregory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Noone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. 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International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Law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and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Armed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Conflict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: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Fundamental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Principles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and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Contemporary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Challenges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in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the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Law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of</w:t>
      </w:r>
      <w:proofErr w:type="spellEnd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815DCC">
        <w:rPr>
          <w:rStyle w:val="Emphasis"/>
          <w:rFonts w:ascii="Times New Roman" w:hAnsi="Times New Roman" w:cs="Times New Roman"/>
          <w:bCs/>
          <w:shd w:val="clear" w:color="auto" w:fill="FFFFFF"/>
        </w:rPr>
        <w:t>War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.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New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York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: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Wolters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Kluwer</w:t>
      </w:r>
      <w:proofErr w:type="spellEnd"/>
      <w:r w:rsidRPr="00815DCC">
        <w:rPr>
          <w:rFonts w:ascii="Times New Roman" w:hAnsi="Times New Roman" w:cs="Times New Roman"/>
          <w:bCs/>
          <w:i/>
          <w:shd w:val="clear" w:color="auto" w:fill="FFFFFF"/>
        </w:rPr>
        <w:t>, 2013.</w:t>
      </w:r>
    </w:p>
    <w:p w14:paraId="3D559B3B" w14:textId="77777777" w:rsidR="00082321" w:rsidRPr="00815DCC" w:rsidRDefault="00082321" w:rsidP="000823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815DCC">
        <w:rPr>
          <w:rFonts w:ascii="Times New Roman" w:hAnsi="Times New Roman" w:cs="Times New Roman"/>
        </w:rPr>
        <w:t>Taking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no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DCC">
        <w:rPr>
          <w:rFonts w:ascii="Times New Roman" w:hAnsi="Times New Roman" w:cs="Times New Roman"/>
        </w:rPr>
        <w:t>prisoners</w:t>
      </w:r>
      <w:proofErr w:type="spellEnd"/>
      <w:r w:rsidRPr="00815DCC">
        <w:rPr>
          <w:rFonts w:ascii="Times New Roman" w:hAnsi="Times New Roman" w:cs="Times New Roman"/>
        </w:rPr>
        <w:t xml:space="preserve"> :</w:t>
      </w:r>
      <w:proofErr w:type="gram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the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need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for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an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additional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protocol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governing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detention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in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non-international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armed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conflicts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Brittany</w:t>
      </w:r>
      <w:proofErr w:type="spellEnd"/>
      <w:r w:rsidRPr="00815DCC">
        <w:rPr>
          <w:rFonts w:ascii="Times New Roman" w:hAnsi="Times New Roman" w:cs="Times New Roman"/>
        </w:rPr>
        <w:t xml:space="preserve"> R. </w:t>
      </w:r>
      <w:proofErr w:type="spellStart"/>
      <w:r w:rsidRPr="00815DCC">
        <w:rPr>
          <w:rFonts w:ascii="Times New Roman" w:hAnsi="Times New Roman" w:cs="Times New Roman"/>
        </w:rPr>
        <w:t>Warren</w:t>
      </w:r>
      <w:proofErr w:type="spellEnd"/>
      <w:r w:rsidRPr="00815DCC">
        <w:rPr>
          <w:rFonts w:ascii="Times New Roman" w:hAnsi="Times New Roman" w:cs="Times New Roman"/>
        </w:rPr>
        <w:t xml:space="preserve">. </w:t>
      </w:r>
      <w:proofErr w:type="spellStart"/>
      <w:r w:rsidRPr="00815DCC">
        <w:rPr>
          <w:rFonts w:ascii="Times New Roman" w:hAnsi="Times New Roman" w:cs="Times New Roman"/>
        </w:rPr>
        <w:t>In</w:t>
      </w:r>
      <w:proofErr w:type="spellEnd"/>
      <w:r w:rsidRPr="00815DCC">
        <w:rPr>
          <w:rFonts w:ascii="Times New Roman" w:hAnsi="Times New Roman" w:cs="Times New Roman"/>
        </w:rPr>
        <w:t xml:space="preserve">: </w:t>
      </w:r>
      <w:proofErr w:type="spellStart"/>
      <w:r w:rsidRPr="00815DCC">
        <w:rPr>
          <w:rFonts w:ascii="Times New Roman" w:hAnsi="Times New Roman" w:cs="Times New Roman"/>
        </w:rPr>
        <w:t>Military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law</w:t>
      </w:r>
      <w:proofErr w:type="spellEnd"/>
      <w:r w:rsidRPr="00815DCC">
        <w:rPr>
          <w:rFonts w:ascii="Times New Roman" w:hAnsi="Times New Roman" w:cs="Times New Roman"/>
        </w:rPr>
        <w:t xml:space="preserve"> </w:t>
      </w:r>
      <w:proofErr w:type="spellStart"/>
      <w:r w:rsidRPr="00815DCC">
        <w:rPr>
          <w:rFonts w:ascii="Times New Roman" w:hAnsi="Times New Roman" w:cs="Times New Roman"/>
        </w:rPr>
        <w:t>review</w:t>
      </w:r>
      <w:proofErr w:type="spellEnd"/>
      <w:r w:rsidRPr="00815DCC">
        <w:rPr>
          <w:rFonts w:ascii="Times New Roman" w:hAnsi="Times New Roman" w:cs="Times New Roman"/>
        </w:rPr>
        <w:t xml:space="preserve">, </w:t>
      </w:r>
      <w:proofErr w:type="spellStart"/>
      <w:r w:rsidRPr="00815DCC">
        <w:rPr>
          <w:rFonts w:ascii="Times New Roman" w:hAnsi="Times New Roman" w:cs="Times New Roman"/>
        </w:rPr>
        <w:t>Vol</w:t>
      </w:r>
      <w:proofErr w:type="spellEnd"/>
      <w:r w:rsidRPr="00815DCC">
        <w:rPr>
          <w:rFonts w:ascii="Times New Roman" w:hAnsi="Times New Roman" w:cs="Times New Roman"/>
        </w:rPr>
        <w:t xml:space="preserve">. 225, </w:t>
      </w:r>
      <w:proofErr w:type="spellStart"/>
      <w:r w:rsidRPr="00815DCC">
        <w:rPr>
          <w:rFonts w:ascii="Times New Roman" w:hAnsi="Times New Roman" w:cs="Times New Roman"/>
        </w:rPr>
        <w:t>issue</w:t>
      </w:r>
      <w:proofErr w:type="spellEnd"/>
      <w:r w:rsidRPr="00815DCC">
        <w:rPr>
          <w:rFonts w:ascii="Times New Roman" w:hAnsi="Times New Roman" w:cs="Times New Roman"/>
        </w:rPr>
        <w:t xml:space="preserve"> 1, 2017, p. 157-215</w:t>
      </w:r>
    </w:p>
    <w:p w14:paraId="183108BF" w14:textId="77777777" w:rsidR="00082321" w:rsidRPr="00AE176F" w:rsidRDefault="00082321" w:rsidP="00082321">
      <w:pPr>
        <w:pStyle w:val="Normal1"/>
        <w:spacing w:after="160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AE176F">
        <w:rPr>
          <w:rFonts w:ascii="Times New Roman" w:eastAsia="Times New Roman" w:hAnsi="Times New Roman" w:cs="Times New Roman"/>
          <w:b/>
          <w:bCs/>
        </w:rPr>
        <w:t>Опрацювати літературу.</w:t>
      </w:r>
    </w:p>
    <w:p w14:paraId="2C29377E" w14:textId="77777777" w:rsidR="00082321" w:rsidRPr="00AE176F" w:rsidRDefault="00082321" w:rsidP="00082321">
      <w:pPr>
        <w:pStyle w:val="Normal1"/>
        <w:spacing w:after="160"/>
        <w:jc w:val="both"/>
        <w:rPr>
          <w:rFonts w:ascii="Times New Roman" w:hAnsi="Times New Roman" w:cs="Times New Roman"/>
          <w:bCs/>
        </w:rPr>
      </w:pPr>
    </w:p>
    <w:p w14:paraId="4442A7C7" w14:textId="06E3F0C7" w:rsidR="00082321" w:rsidRDefault="00082321" w:rsidP="0008232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8</w:t>
      </w:r>
      <w:r w:rsidRPr="00AE17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E1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AE176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Cyber warfare </w:t>
      </w:r>
      <w:r w:rsidRPr="00AE1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захист прав людини</w:t>
      </w:r>
    </w:p>
    <w:p w14:paraId="4C2B5050" w14:textId="77777777" w:rsidR="00082321" w:rsidRDefault="00082321" w:rsidP="00082321">
      <w:pPr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Література.*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6D9F1"/>
        </w:rPr>
        <w:t>інтернеті</w:t>
      </w:r>
      <w:proofErr w:type="spellEnd"/>
    </w:p>
    <w:p w14:paraId="34B4F0CB" w14:textId="77777777" w:rsidR="00082321" w:rsidRPr="00C81E93" w:rsidRDefault="00082321" w:rsidP="00082321">
      <w:pPr>
        <w:pStyle w:val="Heading1"/>
        <w:shd w:val="clear" w:color="auto" w:fill="FFFFFF"/>
        <w:spacing w:before="0" w:after="45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 xml:space="preserve">1. </w:t>
      </w:r>
      <w:r w:rsidRPr="00C81E93">
        <w:rPr>
          <w:rFonts w:ascii="Georgia" w:hAnsi="Georgia"/>
          <w:sz w:val="22"/>
          <w:szCs w:val="22"/>
        </w:rPr>
        <w:t>International humanitarian law and the challenges of contemporary armed conflicts</w:t>
      </w:r>
    </w:p>
    <w:p w14:paraId="1C866C85" w14:textId="77777777" w:rsidR="00082321" w:rsidRDefault="00082321" w:rsidP="00082321">
      <w:pPr>
        <w:jc w:val="both"/>
        <w:rPr>
          <w:rFonts w:ascii="Times New Roman" w:hAnsi="Times New Roman" w:cs="Times New Roman"/>
          <w:lang w:val="en-US"/>
        </w:rPr>
      </w:pPr>
      <w:r w:rsidRPr="00C81E93">
        <w:rPr>
          <w:rFonts w:ascii="Times New Roman" w:hAnsi="Times New Roman" w:cs="Times New Roman"/>
        </w:rPr>
        <w:t>(</w:t>
      </w:r>
      <w:hyperlink r:id="rId5" w:history="1">
        <w:r w:rsidRPr="0085163B">
          <w:rPr>
            <w:rStyle w:val="Hyperlink"/>
            <w:rFonts w:ascii="Times New Roman" w:hAnsi="Times New Roman" w:cs="Times New Roman"/>
            <w:lang w:val="en-US"/>
          </w:rPr>
          <w:t>https</w:t>
        </w:r>
        <w:r w:rsidRPr="0085163B">
          <w:rPr>
            <w:rStyle w:val="Hyperlink"/>
            <w:rFonts w:ascii="Times New Roman" w:hAnsi="Times New Roman" w:cs="Times New Roman"/>
          </w:rPr>
          <w:t>://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85163B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Pr="0085163B">
          <w:rPr>
            <w:rStyle w:val="Hyperlink"/>
            <w:rFonts w:ascii="Times New Roman" w:hAnsi="Times New Roman" w:cs="Times New Roman"/>
            <w:lang w:val="en-US"/>
          </w:rPr>
          <w:t>icrc</w:t>
        </w:r>
        <w:proofErr w:type="spellEnd"/>
        <w:r w:rsidRPr="0085163B">
          <w:rPr>
            <w:rStyle w:val="Hyperlink"/>
            <w:rFonts w:ascii="Times New Roman" w:hAnsi="Times New Roman" w:cs="Times New Roman"/>
          </w:rPr>
          <w:t>.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org</w:t>
        </w:r>
        <w:r w:rsidRPr="0085163B">
          <w:rPr>
            <w:rStyle w:val="Hyperlink"/>
            <w:rFonts w:ascii="Times New Roman" w:hAnsi="Times New Roman" w:cs="Times New Roman"/>
          </w:rPr>
          <w:t>/</w:t>
        </w:r>
        <w:proofErr w:type="spellStart"/>
        <w:r w:rsidRPr="0085163B">
          <w:rPr>
            <w:rStyle w:val="Hyperlink"/>
            <w:rFonts w:ascii="Times New Roman" w:hAnsi="Times New Roman" w:cs="Times New Roman"/>
            <w:lang w:val="en-US"/>
          </w:rPr>
          <w:t>en</w:t>
        </w:r>
        <w:proofErr w:type="spellEnd"/>
        <w:r w:rsidRPr="0085163B">
          <w:rPr>
            <w:rStyle w:val="Hyperlink"/>
            <w:rFonts w:ascii="Times New Roman" w:hAnsi="Times New Roman" w:cs="Times New Roman"/>
          </w:rPr>
          <w:t>/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document</w:t>
        </w:r>
        <w:r w:rsidRPr="0085163B">
          <w:rPr>
            <w:rStyle w:val="Hyperlink"/>
            <w:rFonts w:ascii="Times New Roman" w:hAnsi="Times New Roman" w:cs="Times New Roman"/>
          </w:rPr>
          <w:t>/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international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humanitarian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law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and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challenges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contemporary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armed</w:t>
        </w:r>
        <w:r w:rsidRPr="0085163B">
          <w:rPr>
            <w:rStyle w:val="Hyperlink"/>
            <w:rFonts w:ascii="Times New Roman" w:hAnsi="Times New Roman" w:cs="Times New Roman"/>
          </w:rPr>
          <w:t>-</w:t>
        </w:r>
        <w:r w:rsidRPr="0085163B">
          <w:rPr>
            <w:rStyle w:val="Hyperlink"/>
            <w:rFonts w:ascii="Times New Roman" w:hAnsi="Times New Roman" w:cs="Times New Roman"/>
            <w:lang w:val="en-US"/>
          </w:rPr>
          <w:t>conflicts</w:t>
        </w:r>
      </w:hyperlink>
      <w:r w:rsidRPr="00C81E93">
        <w:rPr>
          <w:rFonts w:ascii="Times New Roman" w:hAnsi="Times New Roman" w:cs="Times New Roman"/>
        </w:rPr>
        <w:t>)</w:t>
      </w:r>
    </w:p>
    <w:p w14:paraId="6BFDFCCF" w14:textId="77777777" w:rsidR="00082321" w:rsidRPr="00C81E93" w:rsidRDefault="00082321" w:rsidP="0008232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2.Cyber warfare </w:t>
      </w:r>
      <w:proofErr w:type="spellStart"/>
      <w:r>
        <w:rPr>
          <w:rFonts w:ascii="Times New Roman" w:hAnsi="Times New Roman" w:cs="Times New Roman"/>
          <w:lang w:val="en-US"/>
        </w:rPr>
        <w:t>nad</w:t>
      </w:r>
      <w:proofErr w:type="spellEnd"/>
      <w:r>
        <w:rPr>
          <w:rFonts w:ascii="Times New Roman" w:hAnsi="Times New Roman" w:cs="Times New Roman"/>
          <w:lang w:val="en-US"/>
        </w:rPr>
        <w:t xml:space="preserve"> international law (</w:t>
      </w:r>
      <w:r w:rsidRPr="00C81E93">
        <w:rPr>
          <w:rFonts w:ascii="Times New Roman" w:hAnsi="Times New Roman" w:cs="Times New Roman"/>
          <w:lang w:val="en-US"/>
        </w:rPr>
        <w:t>http://unidir.org/files/publications/pdfs/cyberwarfare-and-international-law-382.pdf</w:t>
      </w:r>
      <w:r>
        <w:rPr>
          <w:rFonts w:ascii="Times New Roman" w:hAnsi="Times New Roman" w:cs="Times New Roman"/>
          <w:lang w:val="en-US"/>
        </w:rPr>
        <w:t>)</w:t>
      </w:r>
    </w:p>
    <w:p w14:paraId="09D890E1" w14:textId="3FDA8570" w:rsidR="00082321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  <w:bCs/>
        </w:rPr>
      </w:pPr>
      <w:r w:rsidRPr="00AE176F">
        <w:rPr>
          <w:rFonts w:ascii="Times New Roman" w:eastAsia="Times New Roman" w:hAnsi="Times New Roman" w:cs="Times New Roman"/>
          <w:b/>
          <w:bCs/>
        </w:rPr>
        <w:t>Опрацювати літературу,  Підготувати есе на тему «</w:t>
      </w:r>
      <w:proofErr w:type="spellStart"/>
      <w:r w:rsidRPr="00AE176F">
        <w:rPr>
          <w:rFonts w:ascii="Times New Roman" w:eastAsia="Times New Roman" w:hAnsi="Times New Roman" w:cs="Times New Roman"/>
          <w:b/>
          <w:bCs/>
        </w:rPr>
        <w:t>Кібер</w:t>
      </w:r>
      <w:proofErr w:type="spellEnd"/>
      <w:r w:rsidRPr="00AE176F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Pr="00AE176F">
        <w:rPr>
          <w:rFonts w:ascii="Times New Roman" w:eastAsia="Times New Roman" w:hAnsi="Times New Roman" w:cs="Times New Roman"/>
          <w:b/>
          <w:bCs/>
        </w:rPr>
        <w:t>війна: загрози та виклики для міжнародного гуманітарного права» (обсягом не менше 3, але не більше 5 сторінок)</w:t>
      </w:r>
    </w:p>
    <w:p w14:paraId="3D3DFB65" w14:textId="0DE22624" w:rsidR="00082321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  <w:bCs/>
        </w:rPr>
      </w:pPr>
    </w:p>
    <w:p w14:paraId="37DDDB64" w14:textId="55365A87" w:rsidR="00082321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  <w:bCs/>
        </w:rPr>
      </w:pPr>
    </w:p>
    <w:p w14:paraId="213BC6A9" w14:textId="2F63595E" w:rsidR="00082321" w:rsidRPr="00082321" w:rsidRDefault="00082321" w:rsidP="00082321">
      <w:pPr>
        <w:pStyle w:val="Normal1"/>
        <w:spacing w:after="16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Есе прошу надсилати на </w:t>
      </w:r>
      <w:r>
        <w:rPr>
          <w:rFonts w:ascii="Times New Roman" w:eastAsia="Times New Roman" w:hAnsi="Times New Roman" w:cs="Times New Roman"/>
          <w:b/>
          <w:bCs/>
          <w:lang w:val="en-US"/>
        </w:rPr>
        <w:t>email: volodymyrlysyk@lnu.edu.ua</w:t>
      </w:r>
    </w:p>
    <w:p w14:paraId="21586E60" w14:textId="346109ED" w:rsidR="006C38D4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!!! прошу </w:t>
      </w:r>
      <w:proofErr w:type="spellStart"/>
      <w:r w:rsidRPr="005F0C95">
        <w:rPr>
          <w:sz w:val="28"/>
          <w:szCs w:val="28"/>
        </w:rPr>
        <w:t>приєднатися</w:t>
      </w:r>
      <w:proofErr w:type="spellEnd"/>
      <w:r w:rsidRPr="005F0C95">
        <w:rPr>
          <w:sz w:val="28"/>
          <w:szCs w:val="28"/>
        </w:rPr>
        <w:t xml:space="preserve"> до </w:t>
      </w:r>
      <w:proofErr w:type="spellStart"/>
      <w:r w:rsidRPr="005F0C95">
        <w:rPr>
          <w:sz w:val="28"/>
          <w:szCs w:val="28"/>
        </w:rPr>
        <w:t>групи</w:t>
      </w:r>
      <w:proofErr w:type="spellEnd"/>
      <w:r w:rsidRPr="005F0C95">
        <w:rPr>
          <w:sz w:val="28"/>
          <w:szCs w:val="28"/>
        </w:rPr>
        <w:t xml:space="preserve"> в </w:t>
      </w:r>
      <w:proofErr w:type="spellStart"/>
      <w:r w:rsidR="005F0C95" w:rsidRPr="005F0C95">
        <w:rPr>
          <w:sz w:val="28"/>
          <w:szCs w:val="28"/>
        </w:rPr>
        <w:t>Telegram</w:t>
      </w:r>
      <w:proofErr w:type="spellEnd"/>
      <w:r w:rsidRPr="005F0C95">
        <w:rPr>
          <w:sz w:val="28"/>
          <w:szCs w:val="28"/>
        </w:rPr>
        <w:t xml:space="preserve"> (староста </w:t>
      </w:r>
      <w:proofErr w:type="spellStart"/>
      <w:r w:rsidRPr="005F0C95">
        <w:rPr>
          <w:sz w:val="28"/>
          <w:szCs w:val="28"/>
        </w:rPr>
        <w:t>може</w:t>
      </w:r>
      <w:proofErr w:type="spellEnd"/>
      <w:r w:rsidRPr="005F0C95">
        <w:rPr>
          <w:sz w:val="28"/>
          <w:szCs w:val="28"/>
        </w:rPr>
        <w:t xml:space="preserve"> Вас </w:t>
      </w:r>
      <w:proofErr w:type="spellStart"/>
      <w:r w:rsidRPr="005F0C95">
        <w:rPr>
          <w:sz w:val="28"/>
          <w:szCs w:val="28"/>
        </w:rPr>
        <w:t>туди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додати</w:t>
      </w:r>
      <w:proofErr w:type="spellEnd"/>
      <w:r w:rsidRPr="005F0C95">
        <w:rPr>
          <w:sz w:val="28"/>
          <w:szCs w:val="28"/>
        </w:rPr>
        <w:t>).</w:t>
      </w:r>
    </w:p>
    <w:p w14:paraId="46D1DFD7" w14:textId="784EE3E5" w:rsidR="005F0C95" w:rsidRPr="005F0C95" w:rsidRDefault="006C38D4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У </w:t>
      </w:r>
      <w:proofErr w:type="spellStart"/>
      <w:r w:rsidRPr="005F0C95">
        <w:rPr>
          <w:sz w:val="28"/>
          <w:szCs w:val="28"/>
        </w:rPr>
        <w:t>випадку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виникнення</w:t>
      </w:r>
      <w:proofErr w:type="spellEnd"/>
      <w:r w:rsidRPr="005F0C95">
        <w:rPr>
          <w:sz w:val="28"/>
          <w:szCs w:val="28"/>
        </w:rPr>
        <w:t xml:space="preserve"> будь-</w:t>
      </w:r>
      <w:proofErr w:type="spellStart"/>
      <w:r w:rsidRPr="005F0C95">
        <w:rPr>
          <w:sz w:val="28"/>
          <w:szCs w:val="28"/>
        </w:rPr>
        <w:t>яких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питань</w:t>
      </w:r>
      <w:proofErr w:type="spellEnd"/>
      <w:r w:rsidR="005F0C95" w:rsidRPr="005F0C95">
        <w:rPr>
          <w:sz w:val="28"/>
          <w:szCs w:val="28"/>
        </w:rPr>
        <w:t xml:space="preserve"> прошу </w:t>
      </w:r>
      <w:proofErr w:type="spellStart"/>
      <w:r w:rsidR="005F0C95" w:rsidRPr="005F0C95">
        <w:rPr>
          <w:sz w:val="28"/>
          <w:szCs w:val="28"/>
        </w:rPr>
        <w:t>писати</w:t>
      </w:r>
      <w:proofErr w:type="spellEnd"/>
      <w:r w:rsidR="005F0C95" w:rsidRPr="005F0C95">
        <w:rPr>
          <w:sz w:val="28"/>
          <w:szCs w:val="28"/>
        </w:rPr>
        <w:t xml:space="preserve"> в </w:t>
      </w:r>
      <w:proofErr w:type="spellStart"/>
      <w:r w:rsidR="005F0C95" w:rsidRPr="005F0C95">
        <w:rPr>
          <w:sz w:val="28"/>
          <w:szCs w:val="28"/>
        </w:rPr>
        <w:t>групу</w:t>
      </w:r>
      <w:proofErr w:type="spellEnd"/>
      <w:r w:rsidR="005F0C95" w:rsidRPr="005F0C95">
        <w:rPr>
          <w:sz w:val="28"/>
          <w:szCs w:val="28"/>
        </w:rPr>
        <w:t xml:space="preserve">. </w:t>
      </w:r>
    </w:p>
    <w:p w14:paraId="0589B644" w14:textId="77777777" w:rsidR="005F0C95" w:rsidRPr="005F0C95" w:rsidRDefault="005F0C95" w:rsidP="005F0C95">
      <w:pPr>
        <w:jc w:val="both"/>
        <w:rPr>
          <w:sz w:val="28"/>
          <w:szCs w:val="28"/>
        </w:rPr>
      </w:pPr>
    </w:p>
    <w:p w14:paraId="1B1051A4" w14:textId="77777777" w:rsidR="00C068F8" w:rsidRPr="005F0C95" w:rsidRDefault="002C342E" w:rsidP="005F0C95">
      <w:pPr>
        <w:jc w:val="both"/>
        <w:rPr>
          <w:sz w:val="28"/>
          <w:szCs w:val="28"/>
        </w:rPr>
      </w:pPr>
      <w:r w:rsidRPr="005F0C95">
        <w:rPr>
          <w:sz w:val="28"/>
          <w:szCs w:val="28"/>
        </w:rPr>
        <w:t xml:space="preserve">У </w:t>
      </w:r>
      <w:proofErr w:type="spellStart"/>
      <w:r w:rsidRPr="005F0C95">
        <w:rPr>
          <w:sz w:val="28"/>
          <w:szCs w:val="28"/>
        </w:rPr>
        <w:t>разі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Pr="005F0C95">
        <w:rPr>
          <w:sz w:val="28"/>
          <w:szCs w:val="28"/>
        </w:rPr>
        <w:t>прийняття</w:t>
      </w:r>
      <w:proofErr w:type="spellEnd"/>
      <w:r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інших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рішень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щодо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карантинних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заходів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будуть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вноситись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відповідні</w:t>
      </w:r>
      <w:proofErr w:type="spellEnd"/>
      <w:r w:rsidR="00C8181E" w:rsidRPr="005F0C95">
        <w:rPr>
          <w:sz w:val="28"/>
          <w:szCs w:val="28"/>
        </w:rPr>
        <w:t xml:space="preserve"> </w:t>
      </w:r>
      <w:proofErr w:type="spellStart"/>
      <w:r w:rsidR="00C8181E" w:rsidRPr="005F0C95">
        <w:rPr>
          <w:sz w:val="28"/>
          <w:szCs w:val="28"/>
        </w:rPr>
        <w:t>зміни</w:t>
      </w:r>
      <w:proofErr w:type="spellEnd"/>
      <w:r w:rsidR="00C8181E" w:rsidRPr="005F0C95">
        <w:rPr>
          <w:sz w:val="28"/>
          <w:szCs w:val="28"/>
        </w:rPr>
        <w:t>.</w:t>
      </w:r>
    </w:p>
    <w:sectPr w:rsidR="00C068F8" w:rsidRPr="005F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96297"/>
    <w:multiLevelType w:val="hybridMultilevel"/>
    <w:tmpl w:val="84727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7A2"/>
    <w:multiLevelType w:val="hybridMultilevel"/>
    <w:tmpl w:val="702E3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1029"/>
    <w:multiLevelType w:val="hybridMultilevel"/>
    <w:tmpl w:val="702E3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90B6742"/>
    <w:multiLevelType w:val="hybridMultilevel"/>
    <w:tmpl w:val="79BC8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5"/>
    <w:rsid w:val="00046765"/>
    <w:rsid w:val="00082321"/>
    <w:rsid w:val="000C6CEC"/>
    <w:rsid w:val="00196D67"/>
    <w:rsid w:val="001D0820"/>
    <w:rsid w:val="00226F8B"/>
    <w:rsid w:val="00282F38"/>
    <w:rsid w:val="002C342E"/>
    <w:rsid w:val="003439E1"/>
    <w:rsid w:val="003B5906"/>
    <w:rsid w:val="00441FA9"/>
    <w:rsid w:val="00535A67"/>
    <w:rsid w:val="005D1C98"/>
    <w:rsid w:val="005F0C95"/>
    <w:rsid w:val="006C38D4"/>
    <w:rsid w:val="00703A14"/>
    <w:rsid w:val="00715507"/>
    <w:rsid w:val="007C0472"/>
    <w:rsid w:val="00807519"/>
    <w:rsid w:val="008B5821"/>
    <w:rsid w:val="00974835"/>
    <w:rsid w:val="009A1C86"/>
    <w:rsid w:val="00B50D48"/>
    <w:rsid w:val="00C068F8"/>
    <w:rsid w:val="00C35695"/>
    <w:rsid w:val="00C61828"/>
    <w:rsid w:val="00C634B2"/>
    <w:rsid w:val="00C75791"/>
    <w:rsid w:val="00C8181E"/>
    <w:rsid w:val="00D150C9"/>
    <w:rsid w:val="00D310A4"/>
    <w:rsid w:val="00DA424A"/>
    <w:rsid w:val="00DC6F57"/>
    <w:rsid w:val="00ED2384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FB621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8D4"/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paragraph" w:styleId="NormalWeb">
    <w:name w:val="Normal (Web)"/>
    <w:basedOn w:val="Normal"/>
    <w:uiPriority w:val="99"/>
    <w:semiHidden/>
    <w:unhideWhenUsed/>
    <w:rsid w:val="006C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character" w:styleId="Emphasis">
    <w:name w:val="Emphasis"/>
    <w:basedOn w:val="DefaultParagraphFont"/>
    <w:uiPriority w:val="20"/>
    <w:qFormat/>
    <w:rsid w:val="00082321"/>
    <w:rPr>
      <w:i/>
      <w:iCs/>
    </w:rPr>
  </w:style>
  <w:style w:type="paragraph" w:customStyle="1" w:styleId="Normal1">
    <w:name w:val="Normal1"/>
    <w:rsid w:val="00082321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rc.org/en/document/international-humanitarian-law-and-challenges-contemporary-armed-confli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2020-04-05T20:20:00Z</dcterms:created>
  <dcterms:modified xsi:type="dcterms:W3CDTF">2020-04-05T20:20:00Z</dcterms:modified>
</cp:coreProperties>
</file>